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57" w:rsidRPr="0045457F" w:rsidRDefault="0095496F" w:rsidP="0095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7F">
        <w:rPr>
          <w:rFonts w:ascii="Times New Roman" w:hAnsi="Times New Roman" w:cs="Times New Roman"/>
          <w:b/>
          <w:sz w:val="28"/>
          <w:szCs w:val="28"/>
        </w:rPr>
        <w:t>Інформація про членів конкурсної комісії для розгляду конкурсних пропозицій, а також результатів моніторингу стану виконання (реалізації) проектів у 2023 році</w:t>
      </w:r>
    </w:p>
    <w:p w:rsidR="0095496F" w:rsidRDefault="0095496F" w:rsidP="0095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6075" w:rsidRPr="00E112A4" w:rsidRDefault="005B6075" w:rsidP="005B60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2A4">
        <w:rPr>
          <w:rFonts w:ascii="Times New Roman" w:hAnsi="Times New Roman" w:cs="Times New Roman"/>
          <w:b/>
          <w:sz w:val="26"/>
          <w:szCs w:val="26"/>
        </w:rPr>
        <w:t>ДАНІЛІНА Людмила Анатоліївна</w:t>
      </w:r>
      <w:r w:rsidR="001A0ECD" w:rsidRPr="00E112A4">
        <w:rPr>
          <w:rFonts w:ascii="Times New Roman" w:hAnsi="Times New Roman" w:cs="Times New Roman"/>
          <w:b/>
          <w:sz w:val="26"/>
          <w:szCs w:val="26"/>
        </w:rPr>
        <w:t>.</w:t>
      </w:r>
    </w:p>
    <w:p w:rsidR="005B6075" w:rsidRPr="00E112A4" w:rsidRDefault="005B6075" w:rsidP="005B6075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Місце роботи: Фонд соціального захисту осіб з інвалідністю.</w:t>
      </w:r>
    </w:p>
    <w:p w:rsidR="005B6075" w:rsidRPr="00E112A4" w:rsidRDefault="00AC53F7" w:rsidP="005B6075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Посада:</w:t>
      </w:r>
      <w:r w:rsidR="0030248E" w:rsidRPr="00E112A4">
        <w:rPr>
          <w:rFonts w:ascii="Times New Roman" w:hAnsi="Times New Roman" w:cs="Times New Roman"/>
          <w:sz w:val="26"/>
          <w:szCs w:val="26"/>
        </w:rPr>
        <w:t xml:space="preserve"> Перший </w:t>
      </w:r>
      <w:r w:rsidRPr="00E112A4">
        <w:rPr>
          <w:rFonts w:ascii="Times New Roman" w:hAnsi="Times New Roman" w:cs="Times New Roman"/>
          <w:sz w:val="26"/>
          <w:szCs w:val="26"/>
        </w:rPr>
        <w:t>заступник генерального директора Фонду соціального захисту осіб з інвалідністю.</w:t>
      </w:r>
    </w:p>
    <w:p w:rsidR="00AC53F7" w:rsidRPr="00E112A4" w:rsidRDefault="00AC53F7" w:rsidP="00AC53F7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Досвід діяльності у відповідній сфері: голова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2021 - 2022 роках.</w:t>
      </w:r>
    </w:p>
    <w:p w:rsidR="00AC53F7" w:rsidRPr="00E112A4" w:rsidRDefault="00AC53F7" w:rsidP="00AC53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2A4">
        <w:rPr>
          <w:rFonts w:ascii="Times New Roman" w:hAnsi="Times New Roman" w:cs="Times New Roman"/>
          <w:b/>
          <w:sz w:val="26"/>
          <w:szCs w:val="26"/>
        </w:rPr>
        <w:t xml:space="preserve">РОДЕНКО Ольга </w:t>
      </w:r>
      <w:r w:rsidR="001A0ECD" w:rsidRPr="00E112A4">
        <w:rPr>
          <w:rFonts w:ascii="Times New Roman" w:hAnsi="Times New Roman" w:cs="Times New Roman"/>
          <w:b/>
          <w:sz w:val="26"/>
          <w:szCs w:val="26"/>
        </w:rPr>
        <w:t>Вікторівна.</w:t>
      </w:r>
    </w:p>
    <w:p w:rsidR="00AC53F7" w:rsidRPr="00E112A4" w:rsidRDefault="00AC53F7" w:rsidP="00AC53F7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Місце роботи:</w:t>
      </w:r>
      <w:r w:rsidRPr="00E112A4">
        <w:rPr>
          <w:sz w:val="26"/>
          <w:szCs w:val="26"/>
        </w:rPr>
        <w:t xml:space="preserve"> </w:t>
      </w:r>
      <w:r w:rsidRPr="00E112A4">
        <w:rPr>
          <w:rFonts w:ascii="Times New Roman" w:hAnsi="Times New Roman" w:cs="Times New Roman"/>
          <w:sz w:val="26"/>
          <w:szCs w:val="26"/>
        </w:rPr>
        <w:t>Фонд соціального захисту осіб з інвалідністю.</w:t>
      </w:r>
    </w:p>
    <w:p w:rsidR="00AC53F7" w:rsidRPr="00E112A4" w:rsidRDefault="00AC53F7" w:rsidP="00AC53F7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 xml:space="preserve">Посада: начальник </w:t>
      </w:r>
      <w:r w:rsidR="0030248E" w:rsidRPr="00E112A4">
        <w:rPr>
          <w:rFonts w:ascii="Times New Roman" w:hAnsi="Times New Roman" w:cs="Times New Roman"/>
          <w:sz w:val="26"/>
          <w:szCs w:val="26"/>
        </w:rPr>
        <w:t xml:space="preserve">управління організації надання соціальних послуг та </w:t>
      </w:r>
      <w:r w:rsidRPr="00E112A4">
        <w:rPr>
          <w:rFonts w:ascii="Times New Roman" w:hAnsi="Times New Roman" w:cs="Times New Roman"/>
          <w:sz w:val="26"/>
          <w:szCs w:val="26"/>
        </w:rPr>
        <w:t>взаємодії з громадськими об’єднаннями Фонду соціального захисту осіб з інвалідністю.</w:t>
      </w:r>
    </w:p>
    <w:p w:rsidR="00AC53F7" w:rsidRPr="00E112A4" w:rsidRDefault="00AC53F7" w:rsidP="00AC53F7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Досвід діяльності у відповідній сфері: секретар, 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2020 - 2022 роках.</w:t>
      </w:r>
    </w:p>
    <w:p w:rsidR="00CB641C" w:rsidRPr="00E112A4" w:rsidRDefault="00CB641C" w:rsidP="00CB64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2A4">
        <w:rPr>
          <w:rFonts w:ascii="Times New Roman" w:hAnsi="Times New Roman" w:cs="Times New Roman"/>
          <w:b/>
          <w:sz w:val="26"/>
          <w:szCs w:val="26"/>
        </w:rPr>
        <w:t>ПАВЛЕНКО Юлія Іванівна</w:t>
      </w:r>
      <w:r w:rsidR="001A0ECD" w:rsidRPr="00E112A4">
        <w:rPr>
          <w:rFonts w:ascii="Times New Roman" w:hAnsi="Times New Roman" w:cs="Times New Roman"/>
          <w:b/>
          <w:sz w:val="26"/>
          <w:szCs w:val="26"/>
        </w:rPr>
        <w:t>.</w:t>
      </w:r>
    </w:p>
    <w:p w:rsidR="00CB641C" w:rsidRPr="00E112A4" w:rsidRDefault="00CB641C" w:rsidP="00CB641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641C" w:rsidRPr="00E112A4" w:rsidRDefault="00CB641C" w:rsidP="00CB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Місце роботи: Міністерство соціальної політики України (Мінсоцполітики).</w:t>
      </w:r>
    </w:p>
    <w:p w:rsidR="00CB641C" w:rsidRPr="00E112A4" w:rsidRDefault="00CB641C" w:rsidP="00CB641C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41C" w:rsidRPr="00E112A4" w:rsidRDefault="00CB641C" w:rsidP="00CB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Посада: Державний експерт експертної групи з питань осіб з інвалідністю Директорату з питань подолання складних життєвих обставин Мінсоцполітики.</w:t>
      </w:r>
    </w:p>
    <w:p w:rsidR="00CB641C" w:rsidRPr="00E112A4" w:rsidRDefault="00CB641C" w:rsidP="00CB641C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41C" w:rsidRPr="00E112A4" w:rsidRDefault="00CB641C" w:rsidP="00CB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Досвід діяльності у відповідній сфері: в державному секторі понад 15 років, зокрема в частині бюджетного планування, розробки проектів нормативно-правових актів у сфері економічного та соціального розвитку, реалізації інвестиційних проектів економічного та соціального розвитку, що підтримуються міжнародними фінансовими організаціями.</w:t>
      </w:r>
    </w:p>
    <w:p w:rsidR="003D47E0" w:rsidRPr="00E112A4" w:rsidRDefault="003D47E0" w:rsidP="00CB6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AB8" w:rsidRPr="00E112A4" w:rsidRDefault="00F10AB8" w:rsidP="00F10A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2A4">
        <w:rPr>
          <w:rFonts w:ascii="Times New Roman" w:hAnsi="Times New Roman" w:cs="Times New Roman"/>
          <w:b/>
          <w:sz w:val="26"/>
          <w:szCs w:val="26"/>
        </w:rPr>
        <w:t>ЛАКТІОНОВА Тетяна Юріївна</w:t>
      </w:r>
      <w:r w:rsidR="001A0ECD" w:rsidRPr="00E112A4">
        <w:rPr>
          <w:rFonts w:ascii="Times New Roman" w:hAnsi="Times New Roman" w:cs="Times New Roman"/>
          <w:b/>
          <w:sz w:val="26"/>
          <w:szCs w:val="26"/>
        </w:rPr>
        <w:t>.</w:t>
      </w:r>
    </w:p>
    <w:p w:rsidR="00F10AB8" w:rsidRPr="00E112A4" w:rsidRDefault="00F10AB8" w:rsidP="00F10A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AB8" w:rsidRPr="00E112A4" w:rsidRDefault="00F10AB8" w:rsidP="00F10A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Місце роботи: Національна соціальна сервісна служба України.</w:t>
      </w:r>
    </w:p>
    <w:p w:rsidR="00F10AB8" w:rsidRPr="00E112A4" w:rsidRDefault="00F10AB8" w:rsidP="00F10A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AB8" w:rsidRPr="00E112A4" w:rsidRDefault="00F10AB8" w:rsidP="00F10A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Посада: заступник Голови Національної соціальної сервісної служби України.</w:t>
      </w:r>
    </w:p>
    <w:p w:rsidR="00F10AB8" w:rsidRPr="00E112A4" w:rsidRDefault="00F10AB8" w:rsidP="00F10A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AB8" w:rsidRPr="00E112A4" w:rsidRDefault="00F10AB8" w:rsidP="003024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lastRenderedPageBreak/>
        <w:t>Досвід діяльності у відповідній сфері</w:t>
      </w:r>
      <w:r w:rsidR="0030248E" w:rsidRPr="00E112A4">
        <w:rPr>
          <w:rFonts w:ascii="Times New Roman" w:hAnsi="Times New Roman" w:cs="Times New Roman"/>
          <w:sz w:val="26"/>
          <w:szCs w:val="26"/>
        </w:rPr>
        <w:t xml:space="preserve">: в </w:t>
      </w:r>
      <w:r w:rsidR="0030248E" w:rsidRPr="00E112A4">
        <w:rPr>
          <w:rFonts w:ascii="Times New Roman" w:hAnsi="Times New Roman" w:cs="Times New Roman"/>
          <w:sz w:val="26"/>
          <w:szCs w:val="26"/>
        </w:rPr>
        <w:t>соціальн</w:t>
      </w:r>
      <w:r w:rsidR="0030248E" w:rsidRPr="00E112A4">
        <w:rPr>
          <w:rFonts w:ascii="Times New Roman" w:hAnsi="Times New Roman" w:cs="Times New Roman"/>
          <w:sz w:val="26"/>
          <w:szCs w:val="26"/>
        </w:rPr>
        <w:t xml:space="preserve">ій сфері біля 20 років; </w:t>
      </w:r>
      <w:r w:rsidR="0030248E" w:rsidRPr="00E112A4">
        <w:rPr>
          <w:rFonts w:ascii="Times New Roman" w:hAnsi="Times New Roman" w:cs="Times New Roman"/>
          <w:sz w:val="26"/>
          <w:szCs w:val="26"/>
        </w:rPr>
        <w:t xml:space="preserve">Секретар постійної комісії з питань соціального захисту населення Подільської районної в місті Києві ради; участь в роботі Конкурсної комісії з відбору громадських організацій для надання фінансової підтримки з бюджету міста Києва при Солом’янській районній в місті Києві державній адміністрації; заступник голови </w:t>
      </w:r>
      <w:proofErr w:type="spellStart"/>
      <w:r w:rsidR="0030248E" w:rsidRPr="00E112A4">
        <w:rPr>
          <w:rFonts w:ascii="Times New Roman" w:hAnsi="Times New Roman" w:cs="Times New Roman"/>
          <w:sz w:val="26"/>
          <w:szCs w:val="26"/>
        </w:rPr>
        <w:t>комісіі</w:t>
      </w:r>
      <w:proofErr w:type="spellEnd"/>
      <w:r w:rsidR="0030248E" w:rsidRPr="00E112A4">
        <w:rPr>
          <w:rFonts w:ascii="Times New Roman" w:hAnsi="Times New Roman" w:cs="Times New Roman"/>
          <w:sz w:val="26"/>
          <w:szCs w:val="26"/>
        </w:rPr>
        <w:t xml:space="preserve"> щодо розгляду заяв членів сімей осіб, які загинули (пропали безвісти), померли, та осіб з інвалідністю про призначення грошової компенсації; комісії з питань формування пропозицій щодо потреби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при Солом’янській районній в місті Києві державній адміністрації; розробка та опрацювання проектів нормативно правових актів у сфері соціального захисту населення</w:t>
      </w:r>
      <w:r w:rsidR="0030248E" w:rsidRPr="00E112A4">
        <w:rPr>
          <w:rFonts w:ascii="Times New Roman" w:hAnsi="Times New Roman" w:cs="Times New Roman"/>
          <w:sz w:val="26"/>
          <w:szCs w:val="26"/>
        </w:rPr>
        <w:t>.</w:t>
      </w:r>
    </w:p>
    <w:p w:rsidR="00F10AB8" w:rsidRPr="00E112A4" w:rsidRDefault="00F10AB8" w:rsidP="00F10A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3D47E0" w:rsidRPr="00E112A4" w:rsidRDefault="003D47E0" w:rsidP="00F10A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2A4">
        <w:rPr>
          <w:rFonts w:ascii="Times New Roman" w:hAnsi="Times New Roman" w:cs="Times New Roman"/>
          <w:b/>
          <w:sz w:val="26"/>
          <w:szCs w:val="26"/>
        </w:rPr>
        <w:t>МЕЛЬНІКОВ Максим Олександрович</w:t>
      </w:r>
      <w:r w:rsidR="001A0ECD" w:rsidRPr="00E112A4">
        <w:rPr>
          <w:rFonts w:ascii="Times New Roman" w:hAnsi="Times New Roman" w:cs="Times New Roman"/>
          <w:b/>
          <w:sz w:val="26"/>
          <w:szCs w:val="26"/>
        </w:rPr>
        <w:t>.</w:t>
      </w:r>
    </w:p>
    <w:p w:rsidR="003D47E0" w:rsidRPr="00E112A4" w:rsidRDefault="003D47E0" w:rsidP="003D47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7E0" w:rsidRPr="00E112A4" w:rsidRDefault="003D47E0" w:rsidP="003D47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Місце роботи: Громадська Рада при Міністерстві соціальної політики України</w:t>
      </w:r>
      <w:r w:rsidR="00560281" w:rsidRPr="00E112A4">
        <w:rPr>
          <w:rFonts w:ascii="Times New Roman" w:hAnsi="Times New Roman" w:cs="Times New Roman"/>
          <w:sz w:val="26"/>
          <w:szCs w:val="26"/>
        </w:rPr>
        <w:t>.</w:t>
      </w:r>
    </w:p>
    <w:p w:rsidR="003D47E0" w:rsidRPr="00E112A4" w:rsidRDefault="003D47E0" w:rsidP="003D47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7E0" w:rsidRPr="00E112A4" w:rsidRDefault="003D47E0" w:rsidP="003D47E0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Посада: Голова Громадської Ради при Міністерстві соціальної політики України</w:t>
      </w:r>
      <w:r w:rsidR="00560281" w:rsidRPr="00E112A4">
        <w:rPr>
          <w:rFonts w:ascii="Times New Roman" w:hAnsi="Times New Roman" w:cs="Times New Roman"/>
          <w:sz w:val="26"/>
          <w:szCs w:val="26"/>
        </w:rPr>
        <w:t>.</w:t>
      </w:r>
    </w:p>
    <w:p w:rsidR="003D47E0" w:rsidRPr="00E112A4" w:rsidRDefault="003D47E0" w:rsidP="003D47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7E0" w:rsidRPr="00E112A4" w:rsidRDefault="003D47E0" w:rsidP="003D47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Досвід діяльності у відповідній сфері: член конкурсних комісій для розгляду конкурсних пропозицій громадських об’єднань осіб з інвалідністю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інвалідів у 2020-2022 роках.</w:t>
      </w:r>
    </w:p>
    <w:p w:rsidR="003D47E0" w:rsidRPr="00E112A4" w:rsidRDefault="003D47E0" w:rsidP="003D47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AB8" w:rsidRPr="00E112A4" w:rsidRDefault="00F10AB8" w:rsidP="00F10A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2A4">
        <w:rPr>
          <w:rFonts w:ascii="Times New Roman" w:hAnsi="Times New Roman" w:cs="Times New Roman"/>
          <w:b/>
          <w:sz w:val="26"/>
          <w:szCs w:val="26"/>
        </w:rPr>
        <w:t>ЧЕБАНЕНКО Олег Іванович</w:t>
      </w:r>
      <w:r w:rsidR="001A0ECD" w:rsidRPr="00E112A4">
        <w:rPr>
          <w:rFonts w:ascii="Times New Roman" w:hAnsi="Times New Roman" w:cs="Times New Roman"/>
          <w:b/>
          <w:sz w:val="26"/>
          <w:szCs w:val="26"/>
        </w:rPr>
        <w:t>.</w:t>
      </w:r>
    </w:p>
    <w:p w:rsidR="00F10AB8" w:rsidRPr="00E112A4" w:rsidRDefault="00F10AB8" w:rsidP="00F10AB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AB8" w:rsidRPr="00E112A4" w:rsidRDefault="00F10AB8" w:rsidP="00F10A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Місце роботи: Громадська організація «Громадський рух «Соціальна єдність».</w:t>
      </w:r>
    </w:p>
    <w:p w:rsidR="00F10AB8" w:rsidRPr="00E112A4" w:rsidRDefault="00F10AB8" w:rsidP="00F10A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AB8" w:rsidRPr="00E112A4" w:rsidRDefault="00F10AB8" w:rsidP="00560281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Посада: з 2023 року Голова Громадської організації</w:t>
      </w:r>
      <w:r w:rsidR="00560281" w:rsidRPr="00E112A4">
        <w:rPr>
          <w:rFonts w:ascii="Times New Roman" w:hAnsi="Times New Roman" w:cs="Times New Roman"/>
          <w:sz w:val="26"/>
          <w:szCs w:val="26"/>
        </w:rPr>
        <w:t xml:space="preserve"> «Громадський рух </w:t>
      </w:r>
      <w:r w:rsidRPr="00E112A4">
        <w:rPr>
          <w:rFonts w:ascii="Times New Roman" w:hAnsi="Times New Roman" w:cs="Times New Roman"/>
          <w:sz w:val="26"/>
          <w:szCs w:val="26"/>
        </w:rPr>
        <w:t>«Соціальна єдність».</w:t>
      </w:r>
    </w:p>
    <w:p w:rsidR="00F10AB8" w:rsidRPr="00E112A4" w:rsidRDefault="00F10AB8" w:rsidP="00F10AB8">
      <w:pPr>
        <w:pStyle w:val="a4"/>
        <w:ind w:hanging="720"/>
        <w:rPr>
          <w:rFonts w:ascii="Times New Roman" w:hAnsi="Times New Roman" w:cs="Times New Roman"/>
          <w:sz w:val="26"/>
          <w:szCs w:val="26"/>
        </w:rPr>
      </w:pPr>
    </w:p>
    <w:p w:rsidR="00F10AB8" w:rsidRPr="00E112A4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 xml:space="preserve">Досвід діяльності у відповідній сфері: 2020 рік - методична та правова допомога ГО у реалізації спільного з Харківською міською радою проекту щодо запровадження безбар’єрності в усіх комунальних медичних закладах. </w:t>
      </w:r>
    </w:p>
    <w:p w:rsidR="00F10AB8" w:rsidRPr="00E112A4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2020 - 2022 роки - методична та правова допомога ГО «Громадський рух «Соціальна єдність» під час роботи у міжвідомчій групі з розробки проекту Національної стратегії зі створення безбар'єрного простору в Україні та під час публічного обговорення проектів нормативно-правових актів, що стосуються захисту прав осіб з інвалідністю.</w:t>
      </w:r>
    </w:p>
    <w:p w:rsidR="00F10AB8" w:rsidRPr="00E112A4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2020 – 2021 роки - методична допомога при реалізації ГО «Соціальна єдність» програм/проєктів – переможців конкурсу Фонду соціального захисту інвалідів.</w:t>
      </w:r>
    </w:p>
    <w:p w:rsidR="003D47E0" w:rsidRPr="00E112A4" w:rsidRDefault="00F10AB8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2022-2023 - член Експертної ради при Представнику Уповноваженого Верховної Ради України з прав людини з соціальних та економічних прав; член Експертної ради при Представнику Уповноваженого з рівних прав і свобод, прав національних меншин, політичних та релігійних поглядів.</w:t>
      </w:r>
    </w:p>
    <w:p w:rsidR="00560281" w:rsidRDefault="00560281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112A4" w:rsidRPr="00E112A4" w:rsidRDefault="00E112A4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D47E0" w:rsidRPr="00E112A4" w:rsidRDefault="00560281" w:rsidP="005602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2A4">
        <w:rPr>
          <w:rFonts w:ascii="Times New Roman" w:hAnsi="Times New Roman" w:cs="Times New Roman"/>
          <w:b/>
          <w:sz w:val="26"/>
          <w:szCs w:val="26"/>
        </w:rPr>
        <w:t>ОНОПРІЄНКО Любов Михайлівна.</w:t>
      </w:r>
    </w:p>
    <w:p w:rsidR="00560281" w:rsidRPr="00E112A4" w:rsidRDefault="00560281" w:rsidP="005602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0281" w:rsidRPr="00E112A4" w:rsidRDefault="00560281" w:rsidP="00560281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Місце роботи: Київська обласна організація громадської організації «Всеукраїнська організація Союз осіб з інвалідністю України».</w:t>
      </w:r>
    </w:p>
    <w:p w:rsidR="00560281" w:rsidRPr="00E112A4" w:rsidRDefault="00560281" w:rsidP="00560281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Посада: Голова Київської обласної організації громадської організації «Всеукраїнська організація Союз осіб з інвалідністю України».</w:t>
      </w:r>
    </w:p>
    <w:p w:rsidR="00560281" w:rsidRPr="00E112A4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 xml:space="preserve">Досвід діяльності у відповідній сфері: 1997-2016 директор Центру соціальних служб для </w:t>
      </w:r>
      <w:proofErr w:type="spellStart"/>
      <w:r w:rsidRPr="00E112A4">
        <w:rPr>
          <w:rFonts w:ascii="Times New Roman" w:hAnsi="Times New Roman" w:cs="Times New Roman"/>
          <w:sz w:val="26"/>
          <w:szCs w:val="26"/>
        </w:rPr>
        <w:t>сімї</w:t>
      </w:r>
      <w:proofErr w:type="spellEnd"/>
      <w:r w:rsidRPr="00E112A4">
        <w:rPr>
          <w:rFonts w:ascii="Times New Roman" w:hAnsi="Times New Roman" w:cs="Times New Roman"/>
          <w:sz w:val="26"/>
          <w:szCs w:val="26"/>
        </w:rPr>
        <w:t xml:space="preserve"> дітей та молоді.</w:t>
      </w:r>
    </w:p>
    <w:p w:rsidR="00560281" w:rsidRPr="00E112A4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2016-2018 заступник голови Переяслав-Хмельницької РДА;</w:t>
      </w:r>
    </w:p>
    <w:p w:rsidR="00560281" w:rsidRPr="00E112A4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З 2019 року – голова Київської обласної організації ГО “ВО СОІУ”;</w:t>
      </w:r>
    </w:p>
    <w:p w:rsidR="00560281" w:rsidRPr="00E112A4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2019-2021 - заступник директора Київського обласного відділення Фонду соціального захисту осіб з інвалідністю.</w:t>
      </w:r>
    </w:p>
    <w:p w:rsidR="00560281" w:rsidRPr="00E112A4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2020-2021 участь у конкурсі програм (проектів, заходів) Фонду соціального захисту інвалідів.</w:t>
      </w:r>
    </w:p>
    <w:p w:rsidR="00560281" w:rsidRPr="00E112A4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12A4">
        <w:rPr>
          <w:rFonts w:ascii="Times New Roman" w:hAnsi="Times New Roman" w:cs="Times New Roman"/>
          <w:sz w:val="26"/>
          <w:szCs w:val="26"/>
        </w:rPr>
        <w:t>Legislative</w:t>
      </w:r>
      <w:proofErr w:type="spellEnd"/>
      <w:r w:rsidRPr="00E112A4">
        <w:rPr>
          <w:rFonts w:ascii="Times New Roman" w:hAnsi="Times New Roman" w:cs="Times New Roman"/>
          <w:sz w:val="26"/>
          <w:szCs w:val="26"/>
        </w:rPr>
        <w:t xml:space="preserve"> (Professional) </w:t>
      </w:r>
      <w:proofErr w:type="spellStart"/>
      <w:r w:rsidRPr="00E112A4">
        <w:rPr>
          <w:rFonts w:ascii="Times New Roman" w:hAnsi="Times New Roman" w:cs="Times New Roman"/>
          <w:sz w:val="26"/>
          <w:szCs w:val="26"/>
        </w:rPr>
        <w:t>Fellows</w:t>
      </w:r>
      <w:proofErr w:type="spellEnd"/>
      <w:r w:rsidRPr="00E112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2A4">
        <w:rPr>
          <w:rFonts w:ascii="Times New Roman" w:hAnsi="Times New Roman" w:cs="Times New Roman"/>
          <w:sz w:val="26"/>
          <w:szCs w:val="26"/>
        </w:rPr>
        <w:t>Program</w:t>
      </w:r>
      <w:proofErr w:type="spellEnd"/>
      <w:r w:rsidRPr="00E112A4">
        <w:rPr>
          <w:rFonts w:ascii="Times New Roman" w:hAnsi="Times New Roman" w:cs="Times New Roman"/>
          <w:sz w:val="26"/>
          <w:szCs w:val="26"/>
        </w:rPr>
        <w:t xml:space="preserve"> (LFP/PFP) — короткострокове стажування в місцевих законодавчих органах США, що дало можливість отримати практичний досвід та наочність роботи в соціальній сфері.</w:t>
      </w:r>
    </w:p>
    <w:p w:rsidR="001A0ECD" w:rsidRPr="00E112A4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ECD" w:rsidRPr="00E112A4" w:rsidRDefault="001A0ECD" w:rsidP="001A0E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12A4">
        <w:rPr>
          <w:rFonts w:ascii="Times New Roman" w:hAnsi="Times New Roman" w:cs="Times New Roman"/>
          <w:b/>
          <w:sz w:val="26"/>
          <w:szCs w:val="26"/>
        </w:rPr>
        <w:t>БАБЕЦЬ Марина Леонідівна.</w:t>
      </w:r>
    </w:p>
    <w:p w:rsidR="001A0ECD" w:rsidRPr="00E112A4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0ECD" w:rsidRPr="00E112A4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Місце роботи: Полтавська обласна організація Українське товариство сліпих.</w:t>
      </w:r>
    </w:p>
    <w:p w:rsidR="001A0ECD" w:rsidRPr="00E112A4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ECD" w:rsidRPr="00E112A4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Посада: Голова правління Полтавської обласної організації Українське товариство сліпих.</w:t>
      </w:r>
    </w:p>
    <w:p w:rsidR="001A0ECD" w:rsidRPr="00E112A4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ECD" w:rsidRPr="00E112A4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Досвід діяльності у відповідній сфері:</w:t>
      </w:r>
      <w:r w:rsidRPr="00E112A4">
        <w:rPr>
          <w:sz w:val="26"/>
          <w:szCs w:val="26"/>
        </w:rPr>
        <w:t xml:space="preserve"> </w:t>
      </w:r>
      <w:r w:rsidRPr="00E112A4">
        <w:rPr>
          <w:rFonts w:ascii="Times New Roman" w:hAnsi="Times New Roman" w:cs="Times New Roman"/>
          <w:sz w:val="26"/>
          <w:szCs w:val="26"/>
        </w:rPr>
        <w:t>2007 - 2021 роки працівник клубу УТОС в сфері соціальної адаптації осіб з інвалідністю (організатор культурно- масової роботи та керівник театрального гуртка осіб з порушеннями зору).</w:t>
      </w:r>
    </w:p>
    <w:p w:rsidR="001A0ECD" w:rsidRPr="00E112A4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496F" w:rsidRPr="00E112A4" w:rsidRDefault="0095496F" w:rsidP="001A0E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b/>
          <w:sz w:val="26"/>
          <w:szCs w:val="26"/>
        </w:rPr>
        <w:t>ДАВ</w:t>
      </w:r>
      <w:r w:rsidR="007A71EC" w:rsidRPr="00E112A4">
        <w:rPr>
          <w:rFonts w:ascii="Times New Roman" w:hAnsi="Times New Roman" w:cs="Times New Roman"/>
          <w:b/>
          <w:sz w:val="26"/>
          <w:szCs w:val="26"/>
        </w:rPr>
        <w:t>И</w:t>
      </w:r>
      <w:r w:rsidRPr="00E112A4">
        <w:rPr>
          <w:rFonts w:ascii="Times New Roman" w:hAnsi="Times New Roman" w:cs="Times New Roman"/>
          <w:b/>
          <w:sz w:val="26"/>
          <w:szCs w:val="26"/>
        </w:rPr>
        <w:t>ДЕНКО Ганна Віталіївна</w:t>
      </w:r>
      <w:r w:rsidR="001A0ECD" w:rsidRPr="00E112A4">
        <w:rPr>
          <w:rFonts w:ascii="Times New Roman" w:hAnsi="Times New Roman" w:cs="Times New Roman"/>
          <w:b/>
          <w:sz w:val="26"/>
          <w:szCs w:val="26"/>
        </w:rPr>
        <w:t>.</w:t>
      </w:r>
    </w:p>
    <w:p w:rsidR="0095496F" w:rsidRPr="00E112A4" w:rsidRDefault="0095496F" w:rsidP="0095496F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Місце роботи:</w:t>
      </w:r>
      <w:r w:rsidR="00CB5581" w:rsidRPr="00E112A4">
        <w:rPr>
          <w:rFonts w:ascii="Times New Roman" w:hAnsi="Times New Roman" w:cs="Times New Roman"/>
          <w:sz w:val="26"/>
          <w:szCs w:val="26"/>
        </w:rPr>
        <w:t xml:space="preserve"> </w:t>
      </w:r>
      <w:r w:rsidRPr="00E112A4">
        <w:rPr>
          <w:rFonts w:ascii="Times New Roman" w:hAnsi="Times New Roman" w:cs="Times New Roman"/>
          <w:sz w:val="26"/>
          <w:szCs w:val="26"/>
        </w:rPr>
        <w:t>Вінницький соціально-економічний інститут університету «Україна».</w:t>
      </w:r>
    </w:p>
    <w:p w:rsidR="0095496F" w:rsidRPr="00E112A4" w:rsidRDefault="0095496F" w:rsidP="0095496F">
      <w:pPr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Посада: директор</w:t>
      </w:r>
      <w:r w:rsidR="00CB5581" w:rsidRPr="00E112A4">
        <w:rPr>
          <w:rFonts w:ascii="Times New Roman" w:hAnsi="Times New Roman" w:cs="Times New Roman"/>
          <w:sz w:val="26"/>
          <w:szCs w:val="26"/>
        </w:rPr>
        <w:t xml:space="preserve"> Вінницького соціально-економічного інституту університету «Україна»</w:t>
      </w:r>
      <w:r w:rsidRPr="00E112A4">
        <w:rPr>
          <w:rFonts w:ascii="Times New Roman" w:hAnsi="Times New Roman" w:cs="Times New Roman"/>
          <w:sz w:val="26"/>
          <w:szCs w:val="26"/>
        </w:rPr>
        <w:t>, доктор педагогічних наук, професор.</w:t>
      </w:r>
    </w:p>
    <w:p w:rsidR="00CB5581" w:rsidRPr="00E112A4" w:rsidRDefault="0095496F" w:rsidP="00CB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 xml:space="preserve">Досвід діяльності у відповідній сфері: </w:t>
      </w:r>
      <w:proofErr w:type="spellStart"/>
      <w:r w:rsidR="00E112A4">
        <w:rPr>
          <w:rFonts w:ascii="Times New Roman" w:hAnsi="Times New Roman" w:cs="Times New Roman"/>
          <w:sz w:val="26"/>
          <w:szCs w:val="26"/>
        </w:rPr>
        <w:t>е</w:t>
      </w:r>
      <w:r w:rsidR="00B5412A" w:rsidRPr="00E112A4">
        <w:rPr>
          <w:rFonts w:ascii="Times New Roman" w:hAnsi="Times New Roman" w:cs="Times New Roman"/>
          <w:sz w:val="26"/>
          <w:szCs w:val="26"/>
        </w:rPr>
        <w:t>кспертка</w:t>
      </w:r>
      <w:proofErr w:type="spellEnd"/>
      <w:r w:rsidR="00B5412A" w:rsidRPr="00E112A4">
        <w:rPr>
          <w:rFonts w:ascii="Times New Roman" w:hAnsi="Times New Roman" w:cs="Times New Roman"/>
          <w:sz w:val="26"/>
          <w:szCs w:val="26"/>
        </w:rPr>
        <w:t xml:space="preserve"> з питань інклюзії. </w:t>
      </w:r>
      <w:r w:rsidR="00CB5581" w:rsidRPr="00E112A4">
        <w:rPr>
          <w:rFonts w:ascii="Times New Roman" w:hAnsi="Times New Roman" w:cs="Times New Roman"/>
          <w:sz w:val="26"/>
          <w:szCs w:val="26"/>
        </w:rPr>
        <w:t>З 2011 року - дослідження питань навчання та соціалізації осіб з інвалідністю. Авторка більше 120 наукових праць.</w:t>
      </w:r>
    </w:p>
    <w:p w:rsidR="00AF4EBA" w:rsidRPr="00E112A4" w:rsidRDefault="00AF4EBA" w:rsidP="00CB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 році.</w:t>
      </w:r>
    </w:p>
    <w:p w:rsidR="00B5412A" w:rsidRPr="00E112A4" w:rsidRDefault="00B5412A" w:rsidP="00CB5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 xml:space="preserve">У 2022 удостоєна іменної стипендії Верховної Ради України на виконання наукового дослідження «Цифрова інклюзія та доступність: соціальна </w:t>
      </w:r>
      <w:proofErr w:type="spellStart"/>
      <w:r w:rsidRPr="00E112A4">
        <w:rPr>
          <w:rFonts w:ascii="Times New Roman" w:hAnsi="Times New Roman" w:cs="Times New Roman"/>
          <w:sz w:val="26"/>
          <w:szCs w:val="26"/>
        </w:rPr>
        <w:t>діджиталізація</w:t>
      </w:r>
      <w:proofErr w:type="spellEnd"/>
      <w:r w:rsidRPr="00E112A4">
        <w:rPr>
          <w:rFonts w:ascii="Times New Roman" w:hAnsi="Times New Roman" w:cs="Times New Roman"/>
          <w:sz w:val="26"/>
          <w:szCs w:val="26"/>
        </w:rPr>
        <w:t>».</w:t>
      </w:r>
    </w:p>
    <w:p w:rsidR="00CB641C" w:rsidRPr="00E112A4" w:rsidRDefault="00B541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2A4">
        <w:rPr>
          <w:rFonts w:ascii="Times New Roman" w:hAnsi="Times New Roman" w:cs="Times New Roman"/>
          <w:sz w:val="26"/>
          <w:szCs w:val="26"/>
        </w:rPr>
        <w:t>Популяризує інклюзивну освіту в Україні. Очолює раду громадської орга</w:t>
      </w:r>
      <w:r w:rsidR="00AF4EBA" w:rsidRPr="00E112A4">
        <w:rPr>
          <w:rFonts w:ascii="Times New Roman" w:hAnsi="Times New Roman" w:cs="Times New Roman"/>
          <w:sz w:val="26"/>
          <w:szCs w:val="26"/>
        </w:rPr>
        <w:t>нізації «Соціальна перспектива»</w:t>
      </w:r>
      <w:r w:rsidRPr="00E112A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anchor="/page/2" w:history="1">
        <w:r w:rsidR="00CB5581" w:rsidRPr="00E112A4">
          <w:rPr>
            <w:rStyle w:val="a3"/>
            <w:rFonts w:ascii="Times New Roman" w:hAnsi="Times New Roman" w:cs="Times New Roman"/>
            <w:sz w:val="26"/>
            <w:szCs w:val="26"/>
          </w:rPr>
          <w:t>https://sp.vn.ua/proekti#/page/2</w:t>
        </w:r>
      </w:hyperlink>
      <w:r w:rsidR="00CB5581" w:rsidRPr="00E112A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B641C" w:rsidRPr="00E112A4" w:rsidSect="009549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336B"/>
    <w:multiLevelType w:val="hybridMultilevel"/>
    <w:tmpl w:val="8632A5F6"/>
    <w:lvl w:ilvl="0" w:tplc="6DC20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05AC9"/>
    <w:multiLevelType w:val="hybridMultilevel"/>
    <w:tmpl w:val="37843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9D"/>
    <w:rsid w:val="000610CC"/>
    <w:rsid w:val="000E255E"/>
    <w:rsid w:val="001A0ECD"/>
    <w:rsid w:val="001D323E"/>
    <w:rsid w:val="001F795B"/>
    <w:rsid w:val="0030248E"/>
    <w:rsid w:val="003D47E0"/>
    <w:rsid w:val="003F23ED"/>
    <w:rsid w:val="0045457F"/>
    <w:rsid w:val="00560281"/>
    <w:rsid w:val="00567A57"/>
    <w:rsid w:val="00574825"/>
    <w:rsid w:val="005B6075"/>
    <w:rsid w:val="005C48F8"/>
    <w:rsid w:val="00653D99"/>
    <w:rsid w:val="00657E8F"/>
    <w:rsid w:val="0069679D"/>
    <w:rsid w:val="006C1BE0"/>
    <w:rsid w:val="007A71EC"/>
    <w:rsid w:val="00841E8A"/>
    <w:rsid w:val="008854EF"/>
    <w:rsid w:val="00913130"/>
    <w:rsid w:val="0095496F"/>
    <w:rsid w:val="00AC53F7"/>
    <w:rsid w:val="00AF4EBA"/>
    <w:rsid w:val="00B5412A"/>
    <w:rsid w:val="00BF19FA"/>
    <w:rsid w:val="00CB5581"/>
    <w:rsid w:val="00CB641C"/>
    <w:rsid w:val="00D73284"/>
    <w:rsid w:val="00DA51D2"/>
    <w:rsid w:val="00E112A4"/>
    <w:rsid w:val="00F10AB8"/>
    <w:rsid w:val="00F7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F8C7"/>
  <w15:chartTrackingRefBased/>
  <w15:docId w15:val="{25D22DAE-1A73-4F94-86C4-48712216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5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60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1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.vn.ua/proe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4716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RBevz</cp:lastModifiedBy>
  <cp:revision>71</cp:revision>
  <cp:lastPrinted>2023-09-04T06:51:00Z</cp:lastPrinted>
  <dcterms:created xsi:type="dcterms:W3CDTF">2023-08-23T07:28:00Z</dcterms:created>
  <dcterms:modified xsi:type="dcterms:W3CDTF">2023-09-04T06:56:00Z</dcterms:modified>
</cp:coreProperties>
</file>